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3B6" w:rsidRPr="003173B6" w:rsidRDefault="003173B6" w:rsidP="003173B6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3173B6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3173B6" w:rsidRPr="003173B6" w:rsidRDefault="003173B6" w:rsidP="003173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73B6" w:rsidRPr="003173B6" w:rsidRDefault="003173B6" w:rsidP="003173B6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173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3173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3173B6" w:rsidRPr="003173B6" w:rsidTr="0081284A">
        <w:trPr>
          <w:trHeight w:val="80"/>
        </w:trPr>
        <w:tc>
          <w:tcPr>
            <w:tcW w:w="655" w:type="dxa"/>
          </w:tcPr>
          <w:p w:rsidR="003173B6" w:rsidRPr="003173B6" w:rsidRDefault="00A34DCE" w:rsidP="003173B6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15</w:t>
            </w:r>
          </w:p>
        </w:tc>
        <w:tc>
          <w:tcPr>
            <w:tcW w:w="1271" w:type="dxa"/>
          </w:tcPr>
          <w:p w:rsidR="003173B6" w:rsidRPr="003173B6" w:rsidRDefault="003173B6" w:rsidP="003173B6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3173B6">
              <w:rPr>
                <w:sz w:val="28"/>
                <w:szCs w:val="28"/>
              </w:rPr>
              <w:t xml:space="preserve">апреля </w:t>
            </w:r>
          </w:p>
        </w:tc>
        <w:tc>
          <w:tcPr>
            <w:tcW w:w="1660" w:type="dxa"/>
          </w:tcPr>
          <w:p w:rsidR="003173B6" w:rsidRPr="003173B6" w:rsidRDefault="003173B6" w:rsidP="003173B6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3173B6">
              <w:rPr>
                <w:sz w:val="28"/>
                <w:szCs w:val="28"/>
              </w:rPr>
              <w:t>2026  года</w:t>
            </w:r>
          </w:p>
        </w:tc>
        <w:tc>
          <w:tcPr>
            <w:tcW w:w="4145" w:type="dxa"/>
          </w:tcPr>
          <w:p w:rsidR="003173B6" w:rsidRPr="003173B6" w:rsidRDefault="003173B6" w:rsidP="003173B6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3173B6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3173B6" w:rsidRPr="003173B6" w:rsidRDefault="003173B6" w:rsidP="003173B6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3173B6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3173B6" w:rsidRPr="003173B6" w:rsidRDefault="00A34DCE" w:rsidP="003173B6">
            <w:pPr>
              <w:tabs>
                <w:tab w:val="left" w:pos="1862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</w:t>
            </w:r>
          </w:p>
        </w:tc>
      </w:tr>
    </w:tbl>
    <w:p w:rsidR="00142B95" w:rsidRDefault="00142B95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</w:pPr>
    </w:p>
    <w:p w:rsidR="006754E2" w:rsidRDefault="006754E2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</w:pPr>
    </w:p>
    <w:p w:rsidR="00142B95" w:rsidRPr="00D81C3E" w:rsidRDefault="00142B95" w:rsidP="00142B95">
      <w:pPr>
        <w:tabs>
          <w:tab w:val="center" w:pos="4677"/>
          <w:tab w:val="left" w:pos="766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498"/>
      </w:tblGrid>
      <w:tr w:rsidR="00142B95" w:rsidRPr="00D775BE" w:rsidTr="00447288">
        <w:trPr>
          <w:trHeight w:val="587"/>
        </w:trPr>
        <w:tc>
          <w:tcPr>
            <w:tcW w:w="9498" w:type="dxa"/>
            <w:shd w:val="clear" w:color="auto" w:fill="auto"/>
          </w:tcPr>
          <w:p w:rsidR="004621FC" w:rsidRPr="00577A50" w:rsidRDefault="00AA775C" w:rsidP="00577A50">
            <w:pPr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</w:t>
            </w:r>
            <w:r w:rsidR="00142B95"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реестр мест (площадок) накопления твердых коммунальных отходов на территории Благодарненского </w:t>
            </w:r>
            <w:r w:rsidR="00142B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="00142B95"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  <w:r w:rsidR="009F36DB"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края,</w:t>
            </w:r>
            <w:r w:rsidR="00142B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91E9E" w:rsidRPr="00F91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утвержденн</w:t>
            </w:r>
            <w:r w:rsidR="003E5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ый</w:t>
            </w:r>
            <w:r w:rsidR="00F91E9E" w:rsidRPr="00F91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постановлением администрации Благодарненского</w:t>
            </w:r>
            <w:r w:rsidR="00F91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91E9E" w:rsidRPr="00F91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округа Ставропольского края от </w:t>
            </w:r>
            <w:r w:rsidR="00F91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 ноября 2025</w:t>
            </w:r>
            <w:r w:rsidR="00F91E9E" w:rsidRPr="00F91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№ </w:t>
            </w:r>
            <w:r w:rsidR="00F91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1150</w:t>
            </w:r>
            <w:r w:rsidR="009F36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bookmarkEnd w:id="0"/>
    </w:tbl>
    <w:p w:rsidR="00142B95" w:rsidRDefault="00142B95" w:rsidP="00142B95">
      <w:pPr>
        <w:tabs>
          <w:tab w:val="left" w:pos="3015"/>
        </w:tabs>
        <w:autoSpaceDE w:val="0"/>
        <w:autoSpaceDN w:val="0"/>
        <w:spacing w:after="0" w:line="240" w:lineRule="exact"/>
        <w:jc w:val="both"/>
        <w:rPr>
          <w:rFonts w:eastAsia="Times New Roman"/>
          <w:color w:val="000000"/>
          <w:szCs w:val="28"/>
          <w:lang w:eastAsia="ru-RU"/>
        </w:rPr>
      </w:pPr>
    </w:p>
    <w:p w:rsidR="00577A50" w:rsidRDefault="00577A50" w:rsidP="00142B95">
      <w:pPr>
        <w:tabs>
          <w:tab w:val="left" w:pos="3015"/>
        </w:tabs>
        <w:autoSpaceDE w:val="0"/>
        <w:autoSpaceDN w:val="0"/>
        <w:spacing w:after="0" w:line="240" w:lineRule="exact"/>
        <w:jc w:val="both"/>
        <w:rPr>
          <w:rFonts w:eastAsia="Times New Roman"/>
          <w:color w:val="000000"/>
          <w:szCs w:val="28"/>
          <w:lang w:eastAsia="ru-RU"/>
        </w:rPr>
      </w:pPr>
    </w:p>
    <w:p w:rsidR="00577A50" w:rsidRDefault="00577A50" w:rsidP="00142B95">
      <w:pPr>
        <w:tabs>
          <w:tab w:val="left" w:pos="3015"/>
        </w:tabs>
        <w:autoSpaceDE w:val="0"/>
        <w:autoSpaceDN w:val="0"/>
        <w:spacing w:after="0" w:line="240" w:lineRule="exact"/>
        <w:jc w:val="both"/>
        <w:rPr>
          <w:rFonts w:eastAsia="Times New Roman"/>
          <w:color w:val="000000"/>
          <w:szCs w:val="28"/>
          <w:lang w:eastAsia="ru-RU"/>
        </w:rPr>
      </w:pPr>
    </w:p>
    <w:p w:rsidR="003173B6" w:rsidRDefault="003173B6" w:rsidP="00142B95">
      <w:pPr>
        <w:tabs>
          <w:tab w:val="left" w:pos="3015"/>
        </w:tabs>
        <w:autoSpaceDE w:val="0"/>
        <w:autoSpaceDN w:val="0"/>
        <w:spacing w:after="0" w:line="240" w:lineRule="exact"/>
        <w:jc w:val="both"/>
        <w:rPr>
          <w:rFonts w:eastAsia="Times New Roman"/>
          <w:color w:val="000000"/>
          <w:szCs w:val="28"/>
          <w:lang w:eastAsia="ru-RU"/>
        </w:rPr>
      </w:pPr>
    </w:p>
    <w:p w:rsidR="006754E2" w:rsidRDefault="006754E2" w:rsidP="00142B95">
      <w:pPr>
        <w:tabs>
          <w:tab w:val="left" w:pos="3015"/>
        </w:tabs>
        <w:autoSpaceDE w:val="0"/>
        <w:autoSpaceDN w:val="0"/>
        <w:spacing w:after="0" w:line="240" w:lineRule="exact"/>
        <w:jc w:val="both"/>
        <w:rPr>
          <w:rFonts w:eastAsia="Times New Roman"/>
          <w:color w:val="000000"/>
          <w:szCs w:val="28"/>
          <w:lang w:eastAsia="ru-RU"/>
        </w:rPr>
      </w:pPr>
    </w:p>
    <w:p w:rsidR="006754E2" w:rsidRDefault="006754E2" w:rsidP="00142B95">
      <w:pPr>
        <w:tabs>
          <w:tab w:val="left" w:pos="3015"/>
        </w:tabs>
        <w:autoSpaceDE w:val="0"/>
        <w:autoSpaceDN w:val="0"/>
        <w:spacing w:after="0" w:line="240" w:lineRule="exact"/>
        <w:jc w:val="both"/>
        <w:rPr>
          <w:rFonts w:eastAsia="Times New Roman"/>
          <w:color w:val="000000"/>
          <w:szCs w:val="28"/>
          <w:lang w:eastAsia="ru-RU"/>
        </w:rPr>
      </w:pPr>
    </w:p>
    <w:p w:rsidR="00577A50" w:rsidRPr="00D775BE" w:rsidRDefault="00577A50" w:rsidP="00142B95">
      <w:pPr>
        <w:tabs>
          <w:tab w:val="left" w:pos="3015"/>
        </w:tabs>
        <w:autoSpaceDE w:val="0"/>
        <w:autoSpaceDN w:val="0"/>
        <w:spacing w:after="0" w:line="240" w:lineRule="exact"/>
        <w:jc w:val="both"/>
        <w:rPr>
          <w:rFonts w:eastAsia="Times New Roman"/>
          <w:color w:val="000000"/>
          <w:szCs w:val="28"/>
          <w:lang w:eastAsia="ru-RU"/>
        </w:rPr>
      </w:pPr>
    </w:p>
    <w:p w:rsidR="00142B95" w:rsidRPr="00D775BE" w:rsidRDefault="00577A50" w:rsidP="004621FC">
      <w:pPr>
        <w:autoSpaceDE w:val="0"/>
        <w:autoSpaceDN w:val="0"/>
        <w:spacing w:after="0" w:line="240" w:lineRule="auto"/>
        <w:ind w:right="-6" w:firstLine="708"/>
        <w:jc w:val="both"/>
        <w:rPr>
          <w:rFonts w:ascii="Calibri" w:eastAsia="Calibri" w:hAnsi="Calibri" w:cs="Calibri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Руководствуюсь П</w:t>
      </w:r>
      <w:r w:rsidR="00B33C6A" w:rsidRPr="00B33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остановление</w:t>
      </w:r>
      <w:r w:rsidR="00B33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B33C6A" w:rsidRPr="00B33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Правительства Российской Федерации от 31августа 2018 года № 1039 «Об утверждении Правил обустройства мест (площадок) накопления твердых коммунальных отходов и ведения их реестра»</w:t>
      </w:r>
      <w:r w:rsidR="00B33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</w:t>
      </w:r>
      <w:r w:rsidR="00F16F38" w:rsidRPr="00AA7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актуализации сведений о размещении мест (площадок) накопления</w:t>
      </w:r>
      <w:r w:rsidR="00F16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6F38" w:rsidRPr="00AA775C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твердых коммунальных отходов</w:t>
      </w:r>
      <w:r w:rsidR="00B33C6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заявления собственника площадки накопления твердых коммунальных отходов</w:t>
      </w:r>
      <w:r w:rsidR="00425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18 декабря 2025 года №</w:t>
      </w:r>
      <w:r w:rsidR="00317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50F8">
        <w:rPr>
          <w:rFonts w:ascii="Times New Roman" w:eastAsia="Times New Roman" w:hAnsi="Times New Roman" w:cs="Times New Roman"/>
          <w:sz w:val="28"/>
          <w:szCs w:val="28"/>
          <w:lang w:eastAsia="ru-RU"/>
        </w:rPr>
        <w:t>8933</w:t>
      </w:r>
      <w:r w:rsidR="00B33C6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16F38" w:rsidRPr="00AA7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</w:t>
      </w:r>
      <w:r w:rsidR="003E5E9E" w:rsidRPr="003E5E9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муниципального округа Ставропольского края</w:t>
      </w:r>
      <w:proofErr w:type="gramEnd"/>
    </w:p>
    <w:p w:rsidR="00142B95" w:rsidRPr="00D775BE" w:rsidRDefault="00142B95" w:rsidP="00142B95">
      <w:pPr>
        <w:widowControl w:val="0"/>
        <w:autoSpaceDE w:val="0"/>
        <w:autoSpaceDN w:val="0"/>
        <w:spacing w:after="0" w:line="240" w:lineRule="exact"/>
        <w:jc w:val="both"/>
        <w:rPr>
          <w:rFonts w:ascii="Calibri" w:eastAsia="Calibri" w:hAnsi="Calibri" w:cs="Calibri"/>
          <w:szCs w:val="20"/>
          <w:lang w:eastAsia="ru-RU"/>
        </w:rPr>
      </w:pPr>
    </w:p>
    <w:p w:rsidR="00142B95" w:rsidRPr="00D775BE" w:rsidRDefault="00142B95" w:rsidP="00142B95">
      <w:pPr>
        <w:autoSpaceDE w:val="0"/>
        <w:autoSpaceDN w:val="0"/>
        <w:spacing w:after="0" w:line="240" w:lineRule="auto"/>
        <w:ind w:firstLine="708"/>
        <w:jc w:val="both"/>
        <w:rPr>
          <w:rFonts w:eastAsia="Times New Roman"/>
          <w:spacing w:val="-2"/>
          <w:szCs w:val="28"/>
          <w:lang w:eastAsia="ru-RU"/>
        </w:rPr>
      </w:pPr>
    </w:p>
    <w:p w:rsidR="00142B95" w:rsidRDefault="00142B95" w:rsidP="00142B95">
      <w:pPr>
        <w:autoSpaceDE w:val="0"/>
        <w:autoSpaceDN w:val="0"/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142B95" w:rsidRDefault="00142B95" w:rsidP="00F16F38">
      <w:pPr>
        <w:autoSpaceDE w:val="0"/>
        <w:autoSpaceDN w:val="0"/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A50" w:rsidRDefault="00577A50" w:rsidP="00F16F38">
      <w:pPr>
        <w:autoSpaceDE w:val="0"/>
        <w:autoSpaceDN w:val="0"/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91D" w:rsidRDefault="00AA775C" w:rsidP="009F36DB">
      <w:pPr>
        <w:autoSpaceDE w:val="0"/>
        <w:autoSpaceDN w:val="0"/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AA7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9F36DB" w:rsidRPr="009F36D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реестр мест (площадок) накопления твердых коммунальных отходов на территории Благодарненского муниципального округа Ставропольского края</w:t>
      </w:r>
      <w:r w:rsidR="009F36D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F36DB" w:rsidRPr="009F3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6D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</w:t>
      </w:r>
      <w:r w:rsidR="003E5E9E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AA7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</w:t>
      </w:r>
      <w:r w:rsidR="009F36DB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A7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от </w:t>
      </w:r>
      <w:r w:rsidR="00F16F38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="00B3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6F38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 2025</w:t>
      </w:r>
      <w:r w:rsidRPr="00AA7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F16F38">
        <w:rPr>
          <w:rFonts w:ascii="Times New Roman" w:eastAsia="Times New Roman" w:hAnsi="Times New Roman" w:cs="Times New Roman"/>
          <w:sz w:val="28"/>
          <w:szCs w:val="28"/>
          <w:lang w:eastAsia="ru-RU"/>
        </w:rPr>
        <w:t>1150</w:t>
      </w:r>
      <w:r w:rsidRPr="00AA7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9F36DB" w:rsidRPr="00FA6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реестра мест (площадок) накопления твердых коммунальных отходов на территории Благодарненского </w:t>
      </w:r>
      <w:r w:rsidR="009F36D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F36DB" w:rsidRPr="00FA6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  <w:r w:rsidR="009F3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9F36DB" w:rsidRPr="00FA6410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схемы</w:t>
      </w:r>
      <w:r w:rsidR="009F36DB" w:rsidRPr="00FA6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 (площадок) накопления твердых коммунальных отходов на территории </w:t>
      </w:r>
      <w:r w:rsidR="009F36DB" w:rsidRPr="00FA6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9F36D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="003E5E9E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округа Ставропольского края», изменения</w:t>
      </w:r>
      <w:r w:rsidR="00317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E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дополнив строкой 14</w:t>
      </w:r>
      <w:r w:rsidR="00A33B7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proofErr w:type="gramEnd"/>
      <w:r w:rsidR="003E5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3173B6" w:rsidRDefault="003173B6" w:rsidP="009F36DB">
      <w:pPr>
        <w:autoSpaceDE w:val="0"/>
        <w:autoSpaceDN w:val="0"/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3B6" w:rsidRDefault="003173B6" w:rsidP="009F36DB">
      <w:pPr>
        <w:autoSpaceDE w:val="0"/>
        <w:autoSpaceDN w:val="0"/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626" w:rsidRDefault="004D4626" w:rsidP="009F36DB">
      <w:pPr>
        <w:autoSpaceDE w:val="0"/>
        <w:autoSpaceDN w:val="0"/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4E2" w:rsidRPr="00641709" w:rsidRDefault="006754E2" w:rsidP="003E5E9E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1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40"/>
        <w:gridCol w:w="992"/>
        <w:gridCol w:w="709"/>
        <w:gridCol w:w="567"/>
        <w:gridCol w:w="992"/>
        <w:gridCol w:w="709"/>
        <w:gridCol w:w="2126"/>
        <w:gridCol w:w="567"/>
      </w:tblGrid>
      <w:tr w:rsidR="00950101" w:rsidRPr="003E5E9E" w:rsidTr="00A96B54">
        <w:trPr>
          <w:trHeight w:val="416"/>
        </w:trPr>
        <w:tc>
          <w:tcPr>
            <w:tcW w:w="709" w:type="dxa"/>
            <w:vMerge w:val="restart"/>
            <w:shd w:val="clear" w:color="auto" w:fill="auto"/>
          </w:tcPr>
          <w:p w:rsidR="00950101" w:rsidRPr="003E5E9E" w:rsidRDefault="00950101" w:rsidP="00950101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gramStart"/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  <w:p w:rsidR="00950101" w:rsidRDefault="00950101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Pr="003E5E9E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vMerge w:val="restart"/>
            <w:shd w:val="clear" w:color="auto" w:fill="auto"/>
          </w:tcPr>
          <w:p w:rsidR="00950101" w:rsidRPr="003E5E9E" w:rsidRDefault="00950101" w:rsidP="003173B6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 нахождении мест (площадок) накопления ТКО адрес</w:t>
            </w:r>
          </w:p>
        </w:tc>
        <w:tc>
          <w:tcPr>
            <w:tcW w:w="3969" w:type="dxa"/>
            <w:gridSpan w:val="5"/>
            <w:shd w:val="clear" w:color="auto" w:fill="auto"/>
          </w:tcPr>
          <w:p w:rsidR="00950101" w:rsidRPr="003E5E9E" w:rsidRDefault="00950101" w:rsidP="003173B6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BD5F91" w:rsidRDefault="00950101" w:rsidP="003173B6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данные </w:t>
            </w:r>
          </w:p>
          <w:p w:rsidR="00BD5F91" w:rsidRDefault="00950101" w:rsidP="003173B6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</w:p>
          <w:p w:rsidR="00950101" w:rsidRPr="003E5E9E" w:rsidRDefault="00950101" w:rsidP="00A96B54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собственниках</w:t>
            </w:r>
            <w:proofErr w:type="gramEnd"/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 (площадок) накопления</w:t>
            </w:r>
          </w:p>
          <w:p w:rsidR="00950101" w:rsidRPr="003E5E9E" w:rsidRDefault="00950101" w:rsidP="003173B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Pr="003E5E9E" w:rsidRDefault="00950101" w:rsidP="003173B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Pr="003E5E9E" w:rsidRDefault="00950101" w:rsidP="003173B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Pr="003E5E9E" w:rsidRDefault="00950101" w:rsidP="003173B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Pr="003E5E9E" w:rsidRDefault="00950101" w:rsidP="003173B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Pr="003E5E9E" w:rsidRDefault="00950101" w:rsidP="003173B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3173B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B74" w:rsidRDefault="00791B74" w:rsidP="003173B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B74" w:rsidRDefault="00791B74" w:rsidP="003173B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B74" w:rsidRDefault="00791B74" w:rsidP="003173B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B74" w:rsidRDefault="00791B74" w:rsidP="003173B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B74" w:rsidRDefault="00791B74" w:rsidP="003173B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B74" w:rsidRDefault="00791B74" w:rsidP="003173B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B74" w:rsidRPr="003E5E9E" w:rsidRDefault="00791B74" w:rsidP="003173B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A96B54" w:rsidRDefault="00950101" w:rsidP="003173B6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данные об источниках </w:t>
            </w:r>
          </w:p>
          <w:p w:rsidR="00575A1A" w:rsidRDefault="00950101" w:rsidP="003173B6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образования</w:t>
            </w:r>
          </w:p>
          <w:p w:rsidR="00950101" w:rsidRDefault="00950101" w:rsidP="003173B6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ТКО</w:t>
            </w:r>
          </w:p>
          <w:p w:rsidR="00950101" w:rsidRDefault="00950101" w:rsidP="003173B6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3173B6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3173B6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3173B6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3173B6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3173B6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3173B6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3173B6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3173B6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3173B6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3173B6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3173B6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3173B6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3173B6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3173B6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3173B6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Pr="003E5E9E" w:rsidRDefault="00950101" w:rsidP="003173B6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0101" w:rsidRPr="003E5E9E" w:rsidTr="00A96B54">
        <w:trPr>
          <w:trHeight w:val="701"/>
        </w:trPr>
        <w:tc>
          <w:tcPr>
            <w:tcW w:w="709" w:type="dxa"/>
            <w:vMerge/>
            <w:shd w:val="clear" w:color="auto" w:fill="auto"/>
          </w:tcPr>
          <w:p w:rsidR="00950101" w:rsidRPr="003E5E9E" w:rsidRDefault="00950101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vMerge/>
            <w:shd w:val="clear" w:color="auto" w:fill="auto"/>
          </w:tcPr>
          <w:p w:rsidR="00950101" w:rsidRPr="003E5E9E" w:rsidRDefault="00950101" w:rsidP="0095010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shd w:val="clear" w:color="auto" w:fill="auto"/>
            <w:textDirection w:val="btLr"/>
            <w:vAlign w:val="center"/>
          </w:tcPr>
          <w:p w:rsidR="00A96B54" w:rsidRDefault="00950101" w:rsidP="003173B6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покрытие (грунт,</w:t>
            </w:r>
            <w:proofErr w:type="gramEnd"/>
          </w:p>
          <w:p w:rsidR="00950101" w:rsidRPr="003E5E9E" w:rsidRDefault="00950101" w:rsidP="003173B6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бетон, асфальт, иное)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  <w:vAlign w:val="center"/>
          </w:tcPr>
          <w:p w:rsidR="00950101" w:rsidRPr="003E5E9E" w:rsidRDefault="00950101" w:rsidP="003173B6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площадь, </w:t>
            </w:r>
            <w:proofErr w:type="spellStart"/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2268" w:type="dxa"/>
            <w:gridSpan w:val="3"/>
            <w:shd w:val="clear" w:color="auto" w:fill="auto"/>
          </w:tcPr>
          <w:p w:rsidR="004D4626" w:rsidRDefault="00950101" w:rsidP="003173B6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</w:t>
            </w:r>
            <w:proofErr w:type="spellEnd"/>
          </w:p>
          <w:p w:rsidR="00950101" w:rsidRPr="003E5E9E" w:rsidRDefault="00950101" w:rsidP="003173B6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неров</w:t>
            </w:r>
            <w:proofErr w:type="spellEnd"/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 указанием объема/количество контейнеров для раздельного накопления ТКО, с указанием объема</w:t>
            </w:r>
          </w:p>
        </w:tc>
        <w:tc>
          <w:tcPr>
            <w:tcW w:w="2126" w:type="dxa"/>
            <w:vMerge/>
            <w:shd w:val="clear" w:color="auto" w:fill="auto"/>
          </w:tcPr>
          <w:p w:rsidR="00950101" w:rsidRPr="003E5E9E" w:rsidRDefault="00950101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950101" w:rsidRPr="003E5E9E" w:rsidRDefault="00950101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0101" w:rsidRPr="003E5E9E" w:rsidTr="00A96B54">
        <w:trPr>
          <w:cantSplit/>
          <w:trHeight w:val="1772"/>
        </w:trPr>
        <w:tc>
          <w:tcPr>
            <w:tcW w:w="709" w:type="dxa"/>
            <w:vMerge/>
            <w:shd w:val="clear" w:color="auto" w:fill="auto"/>
          </w:tcPr>
          <w:p w:rsidR="00950101" w:rsidRPr="003E5E9E" w:rsidRDefault="00950101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vMerge/>
            <w:shd w:val="clear" w:color="auto" w:fill="auto"/>
          </w:tcPr>
          <w:p w:rsidR="00950101" w:rsidRPr="003E5E9E" w:rsidRDefault="00950101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50101" w:rsidRPr="003E5E9E" w:rsidRDefault="00950101" w:rsidP="003173B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50101" w:rsidRPr="003E5E9E" w:rsidRDefault="00950101" w:rsidP="003173B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50101" w:rsidRPr="003E5E9E" w:rsidRDefault="00950101" w:rsidP="00A96B54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</w:t>
            </w:r>
            <w:r w:rsidR="00090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ные, </w:t>
            </w:r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950101" w:rsidRPr="003E5E9E" w:rsidRDefault="00950101" w:rsidP="003173B6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объем,  </w:t>
            </w:r>
          </w:p>
          <w:p w:rsidR="00950101" w:rsidRPr="003E5E9E" w:rsidRDefault="00950101" w:rsidP="003173B6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м³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950101" w:rsidRPr="003E5E9E" w:rsidRDefault="00950101" w:rsidP="003173B6">
            <w:pPr>
              <w:autoSpaceDE w:val="0"/>
              <w:autoSpaceDN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планируемые к размещению, шт.</w:t>
            </w:r>
          </w:p>
          <w:p w:rsidR="00950101" w:rsidRPr="003E5E9E" w:rsidRDefault="00950101" w:rsidP="003173B6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50101" w:rsidRPr="003E5E9E" w:rsidRDefault="00950101" w:rsidP="003173B6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50101" w:rsidRPr="003E5E9E" w:rsidRDefault="00950101" w:rsidP="003173B6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50101" w:rsidRPr="003E5E9E" w:rsidRDefault="00950101" w:rsidP="003173B6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50101" w:rsidRPr="003E5E9E" w:rsidRDefault="00950101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950101" w:rsidRPr="003E5E9E" w:rsidRDefault="00950101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E9E" w:rsidRPr="003E5E9E" w:rsidTr="00A96B54">
        <w:trPr>
          <w:cantSplit/>
          <w:trHeight w:val="1455"/>
        </w:trPr>
        <w:tc>
          <w:tcPr>
            <w:tcW w:w="709" w:type="dxa"/>
            <w:shd w:val="clear" w:color="auto" w:fill="auto"/>
          </w:tcPr>
          <w:p w:rsidR="003E5E9E" w:rsidRPr="003E5E9E" w:rsidRDefault="003E5E9E" w:rsidP="00A33B71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A3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40" w:type="dxa"/>
            <w:shd w:val="clear" w:color="auto" w:fill="auto"/>
          </w:tcPr>
          <w:p w:rsidR="009A145B" w:rsidRDefault="003E5E9E" w:rsidP="00FF79E0">
            <w:pPr>
              <w:autoSpaceDE w:val="0"/>
              <w:autoSpaceDN w:val="0"/>
              <w:spacing w:after="0" w:line="240" w:lineRule="exact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край, Благодарненский район,</w:t>
            </w:r>
          </w:p>
          <w:p w:rsidR="009A145B" w:rsidRDefault="003E5E9E" w:rsidP="00FF79E0">
            <w:pPr>
              <w:autoSpaceDE w:val="0"/>
              <w:autoSpaceDN w:val="0"/>
              <w:spacing w:after="0" w:line="240" w:lineRule="exact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Александрия</w:t>
            </w:r>
            <w:r w:rsidR="009A1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E5E9E" w:rsidRPr="003E5E9E" w:rsidRDefault="003E5E9E" w:rsidP="00A33B71">
            <w:pPr>
              <w:autoSpaceDE w:val="0"/>
              <w:autoSpaceDN w:val="0"/>
              <w:spacing w:after="0" w:line="240" w:lineRule="exact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</w:t>
            </w:r>
            <w:r w:rsidR="00A3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</w:t>
            </w:r>
            <w:r w:rsidR="00A96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33B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91B74" w:rsidRDefault="00791B74" w:rsidP="004D4626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4D4626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4D4626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4D4626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4D4626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4D4626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E5E9E" w:rsidRPr="003E5E9E" w:rsidRDefault="003E5E9E" w:rsidP="004D4626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791B74" w:rsidRDefault="00791B74" w:rsidP="004D4626">
            <w:pPr>
              <w:autoSpaceDE w:val="0"/>
              <w:autoSpaceDN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4D4626">
            <w:pPr>
              <w:autoSpaceDE w:val="0"/>
              <w:autoSpaceDN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4D4626">
            <w:pPr>
              <w:autoSpaceDE w:val="0"/>
              <w:autoSpaceDN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4D4626">
            <w:pPr>
              <w:autoSpaceDE w:val="0"/>
              <w:autoSpaceDN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4D4626">
            <w:pPr>
              <w:autoSpaceDE w:val="0"/>
              <w:autoSpaceDN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4D4626">
            <w:pPr>
              <w:autoSpaceDE w:val="0"/>
              <w:autoSpaceDN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E5E9E" w:rsidRPr="003E5E9E" w:rsidRDefault="00A33B71" w:rsidP="004D4626">
            <w:pPr>
              <w:autoSpaceDE w:val="0"/>
              <w:autoSpaceDN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3E5E9E"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91B74" w:rsidRDefault="00791B74" w:rsidP="004D4626">
            <w:pPr>
              <w:autoSpaceDE w:val="0"/>
              <w:autoSpaceDN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4D4626">
            <w:pPr>
              <w:autoSpaceDE w:val="0"/>
              <w:autoSpaceDN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4D4626">
            <w:pPr>
              <w:autoSpaceDE w:val="0"/>
              <w:autoSpaceDN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4D4626">
            <w:pPr>
              <w:autoSpaceDE w:val="0"/>
              <w:autoSpaceDN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4D4626">
            <w:pPr>
              <w:autoSpaceDE w:val="0"/>
              <w:autoSpaceDN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4D4626">
            <w:pPr>
              <w:autoSpaceDE w:val="0"/>
              <w:autoSpaceDN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E5E9E" w:rsidRPr="003E5E9E" w:rsidRDefault="003E5E9E" w:rsidP="004D4626">
            <w:pPr>
              <w:autoSpaceDE w:val="0"/>
              <w:autoSpaceDN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91B74" w:rsidRDefault="00791B74" w:rsidP="004D4626">
            <w:pPr>
              <w:autoSpaceDE w:val="0"/>
              <w:autoSpaceDN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4D4626">
            <w:pPr>
              <w:autoSpaceDE w:val="0"/>
              <w:autoSpaceDN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4D4626">
            <w:pPr>
              <w:autoSpaceDE w:val="0"/>
              <w:autoSpaceDN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4D4626">
            <w:pPr>
              <w:autoSpaceDE w:val="0"/>
              <w:autoSpaceDN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4D4626">
            <w:pPr>
              <w:autoSpaceDE w:val="0"/>
              <w:autoSpaceDN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4D4626">
            <w:pPr>
              <w:autoSpaceDE w:val="0"/>
              <w:autoSpaceDN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E5E9E" w:rsidRPr="003E5E9E" w:rsidRDefault="00A33B71" w:rsidP="004D4626">
            <w:pPr>
              <w:autoSpaceDE w:val="0"/>
              <w:autoSpaceDN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3E5E9E"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3E5E9E"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3E5E9E"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3E5E9E" w:rsidRPr="003E5E9E" w:rsidRDefault="003E5E9E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3E5E9E" w:rsidRDefault="00A33B71" w:rsidP="00791B74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Ахмедов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Юнус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Магомедович</w:t>
            </w:r>
          </w:p>
          <w:p w:rsidR="00A33B71" w:rsidRDefault="00A33B71" w:rsidP="00791B74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Дагестан</w:t>
            </w:r>
          </w:p>
          <w:p w:rsidR="00A33B71" w:rsidRDefault="00A33B71" w:rsidP="00791B74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Лакский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  <w:p w:rsidR="00A33B71" w:rsidRDefault="00A33B71" w:rsidP="00791B74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Кумух</w:t>
            </w:r>
          </w:p>
          <w:p w:rsidR="00A33B71" w:rsidRDefault="00A33B71" w:rsidP="00791B74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М.Абдуева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д.4</w:t>
            </w:r>
          </w:p>
          <w:p w:rsidR="00A33B71" w:rsidRPr="003E5E9E" w:rsidRDefault="00A33B71" w:rsidP="00791B74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textDirection w:val="btLr"/>
          </w:tcPr>
          <w:p w:rsidR="003E5E9E" w:rsidRPr="003E5E9E" w:rsidRDefault="00575A1A" w:rsidP="00575A1A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3E5E9E"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агазин</w:t>
            </w:r>
          </w:p>
        </w:tc>
      </w:tr>
    </w:tbl>
    <w:p w:rsidR="00142B95" w:rsidRDefault="00142B95" w:rsidP="00F16F38">
      <w:pPr>
        <w:autoSpaceDE w:val="0"/>
        <w:autoSpaceDN w:val="0"/>
        <w:spacing w:after="0" w:line="240" w:lineRule="auto"/>
        <w:ind w:right="-6" w:firstLine="708"/>
        <w:jc w:val="both"/>
        <w:rPr>
          <w:sz w:val="28"/>
          <w:szCs w:val="28"/>
        </w:rPr>
      </w:pPr>
    </w:p>
    <w:p w:rsidR="00142B95" w:rsidRPr="00FA6410" w:rsidRDefault="003E5E9E" w:rsidP="00142B9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142B95"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Настоящее постановление разместить на официальном сайте администрации Благодарненского </w:t>
      </w:r>
      <w:r w:rsidR="00142B95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</w:t>
      </w:r>
      <w:r w:rsidR="00142B95"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 в информационно-телекоммуникационной сети Интернет.</w:t>
      </w:r>
    </w:p>
    <w:p w:rsidR="00142B95" w:rsidRPr="00FA6410" w:rsidRDefault="00142B95" w:rsidP="00142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42B95" w:rsidRPr="00D81C3E" w:rsidRDefault="003E5E9E" w:rsidP="00142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142B95"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>. Контроль</w:t>
      </w:r>
      <w:r w:rsidR="00142B95" w:rsidRPr="00D81C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</w:t>
      </w:r>
      <w:r w:rsidR="00142B95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</w:t>
      </w:r>
      <w:r w:rsidR="00142B95" w:rsidRPr="00D81C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 Кима С.В.</w:t>
      </w:r>
    </w:p>
    <w:p w:rsidR="00142B95" w:rsidRPr="00003541" w:rsidRDefault="00142B95" w:rsidP="00142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2B95" w:rsidRPr="00C36181" w:rsidRDefault="003E5E9E" w:rsidP="00142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lang w:eastAsia="ru-RU"/>
        </w:rPr>
      </w:pPr>
      <w:r>
        <w:rPr>
          <w:rFonts w:ascii="Times New Roman" w:eastAsia="Calibri" w:hAnsi="Times New Roman" w:cs="Times New Roman"/>
          <w:sz w:val="28"/>
          <w:lang w:eastAsia="ru-RU"/>
        </w:rPr>
        <w:t>4</w:t>
      </w:r>
      <w:r w:rsidR="00142B95">
        <w:rPr>
          <w:rFonts w:ascii="Times New Roman" w:eastAsia="Calibri" w:hAnsi="Times New Roman" w:cs="Times New Roman"/>
          <w:sz w:val="28"/>
          <w:lang w:eastAsia="ru-RU"/>
        </w:rPr>
        <w:t xml:space="preserve">. </w:t>
      </w:r>
      <w:r w:rsidR="00142B95" w:rsidRPr="00C36181">
        <w:rPr>
          <w:rFonts w:ascii="Times New Roman" w:eastAsia="Calibri" w:hAnsi="Times New Roman" w:cs="Times New Roman"/>
          <w:sz w:val="28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142B95" w:rsidRDefault="00142B95" w:rsidP="00142B95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142B95" w:rsidRDefault="00142B95" w:rsidP="00142B95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E87DDA" w:rsidRDefault="00E87DDA" w:rsidP="00142B95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4D4626" w:rsidRDefault="004D4626" w:rsidP="00142B95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142B95" w:rsidRDefault="00142B95" w:rsidP="00142B95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142B95" w:rsidRDefault="00142B95" w:rsidP="00142B95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142B95" w:rsidRDefault="00142B95" w:rsidP="00142B95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 муниципального округа </w:t>
      </w:r>
    </w:p>
    <w:p w:rsidR="00142B95" w:rsidRPr="00FA6410" w:rsidRDefault="00142B95" w:rsidP="00142B95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А.И.</w:t>
      </w:r>
      <w:r w:rsidR="004250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Теньков</w:t>
      </w:r>
    </w:p>
    <w:p w:rsidR="00142B95" w:rsidRPr="00D81C3E" w:rsidRDefault="00142B95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Pr="00D81C3E" w:rsidRDefault="00142B95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2B95" w:rsidRPr="00D81C3E" w:rsidRDefault="00142B95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142B95" w:rsidRPr="00D81C3E" w:rsidSect="00577A50">
      <w:headerReference w:type="default" r:id="rId9"/>
      <w:headerReference w:type="first" r:id="rId10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CFB" w:rsidRDefault="00440CFB" w:rsidP="008B3E7C">
      <w:pPr>
        <w:spacing w:after="0" w:line="240" w:lineRule="auto"/>
      </w:pPr>
      <w:r>
        <w:separator/>
      </w:r>
    </w:p>
  </w:endnote>
  <w:endnote w:type="continuationSeparator" w:id="0">
    <w:p w:rsidR="00440CFB" w:rsidRDefault="00440CFB" w:rsidP="008B3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CFB" w:rsidRDefault="00440CFB" w:rsidP="008B3E7C">
      <w:pPr>
        <w:spacing w:after="0" w:line="240" w:lineRule="auto"/>
      </w:pPr>
      <w:r>
        <w:separator/>
      </w:r>
    </w:p>
  </w:footnote>
  <w:footnote w:type="continuationSeparator" w:id="0">
    <w:p w:rsidR="00440CFB" w:rsidRDefault="00440CFB" w:rsidP="008B3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288" w:rsidRDefault="00447288">
    <w:pPr>
      <w:pStyle w:val="aa"/>
      <w:jc w:val="right"/>
    </w:pPr>
  </w:p>
  <w:p w:rsidR="00447288" w:rsidRDefault="00447288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288" w:rsidRDefault="00447288">
    <w:pPr>
      <w:pStyle w:val="aa"/>
      <w:jc w:val="right"/>
    </w:pPr>
  </w:p>
  <w:p w:rsidR="00447288" w:rsidRDefault="0044728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22255"/>
    <w:multiLevelType w:val="hybridMultilevel"/>
    <w:tmpl w:val="B5D076F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00D5C1C"/>
    <w:multiLevelType w:val="hybridMultilevel"/>
    <w:tmpl w:val="6AE0958C"/>
    <w:lvl w:ilvl="0" w:tplc="20D867D8">
      <w:start w:val="5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">
    <w:nsid w:val="2E122F08"/>
    <w:multiLevelType w:val="multilevel"/>
    <w:tmpl w:val="DE26FB0E"/>
    <w:lvl w:ilvl="0">
      <w:start w:val="1"/>
      <w:numFmt w:val="decimal"/>
      <w:lvlText w:val="%1."/>
      <w:lvlJc w:val="left"/>
      <w:pPr>
        <w:ind w:left="2008" w:hanging="144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0B13C71"/>
    <w:multiLevelType w:val="hybridMultilevel"/>
    <w:tmpl w:val="ED208824"/>
    <w:lvl w:ilvl="0" w:tplc="C068EF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F3837DD"/>
    <w:multiLevelType w:val="hybridMultilevel"/>
    <w:tmpl w:val="DE26FB0E"/>
    <w:lvl w:ilvl="0" w:tplc="CC7A062C">
      <w:start w:val="1"/>
      <w:numFmt w:val="decimal"/>
      <w:lvlText w:val="%1."/>
      <w:lvlJc w:val="left"/>
      <w:pPr>
        <w:ind w:left="2008" w:hanging="14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4CB"/>
    <w:rsid w:val="00010844"/>
    <w:rsid w:val="000202B0"/>
    <w:rsid w:val="00031CAA"/>
    <w:rsid w:val="000331F0"/>
    <w:rsid w:val="00033C1B"/>
    <w:rsid w:val="0005249F"/>
    <w:rsid w:val="00055041"/>
    <w:rsid w:val="000669CF"/>
    <w:rsid w:val="000715F4"/>
    <w:rsid w:val="000730F4"/>
    <w:rsid w:val="00077CA1"/>
    <w:rsid w:val="000908AF"/>
    <w:rsid w:val="00092ADC"/>
    <w:rsid w:val="000B4119"/>
    <w:rsid w:val="000E0095"/>
    <w:rsid w:val="000E0593"/>
    <w:rsid w:val="000E5E3F"/>
    <w:rsid w:val="000F1CF2"/>
    <w:rsid w:val="000F6D3A"/>
    <w:rsid w:val="000F6E54"/>
    <w:rsid w:val="00124DFA"/>
    <w:rsid w:val="001308C5"/>
    <w:rsid w:val="00133FEC"/>
    <w:rsid w:val="00142B95"/>
    <w:rsid w:val="00146744"/>
    <w:rsid w:val="00147094"/>
    <w:rsid w:val="00147BEE"/>
    <w:rsid w:val="00170D9C"/>
    <w:rsid w:val="001829DC"/>
    <w:rsid w:val="00191E44"/>
    <w:rsid w:val="001A4955"/>
    <w:rsid w:val="001B69C5"/>
    <w:rsid w:val="001C18B0"/>
    <w:rsid w:val="001E1947"/>
    <w:rsid w:val="002071A6"/>
    <w:rsid w:val="00211C58"/>
    <w:rsid w:val="00240BF3"/>
    <w:rsid w:val="002433A3"/>
    <w:rsid w:val="002444CB"/>
    <w:rsid w:val="002642CF"/>
    <w:rsid w:val="00287315"/>
    <w:rsid w:val="00292A43"/>
    <w:rsid w:val="00294ADF"/>
    <w:rsid w:val="002C1146"/>
    <w:rsid w:val="002C11E9"/>
    <w:rsid w:val="002C5FE3"/>
    <w:rsid w:val="002C7A45"/>
    <w:rsid w:val="002D449E"/>
    <w:rsid w:val="002F2AA8"/>
    <w:rsid w:val="002F4B35"/>
    <w:rsid w:val="0030176B"/>
    <w:rsid w:val="0030722E"/>
    <w:rsid w:val="00317030"/>
    <w:rsid w:val="003173B6"/>
    <w:rsid w:val="00327139"/>
    <w:rsid w:val="0032769D"/>
    <w:rsid w:val="00336235"/>
    <w:rsid w:val="00345381"/>
    <w:rsid w:val="00345394"/>
    <w:rsid w:val="003477FB"/>
    <w:rsid w:val="00352015"/>
    <w:rsid w:val="00377568"/>
    <w:rsid w:val="0038450D"/>
    <w:rsid w:val="003A2678"/>
    <w:rsid w:val="003B66E5"/>
    <w:rsid w:val="003C2765"/>
    <w:rsid w:val="003D658A"/>
    <w:rsid w:val="003E3D3A"/>
    <w:rsid w:val="003E5E9E"/>
    <w:rsid w:val="003E5FD4"/>
    <w:rsid w:val="004008D5"/>
    <w:rsid w:val="004051C5"/>
    <w:rsid w:val="0040542F"/>
    <w:rsid w:val="004104D0"/>
    <w:rsid w:val="004250F8"/>
    <w:rsid w:val="00426C75"/>
    <w:rsid w:val="004317B6"/>
    <w:rsid w:val="0043332A"/>
    <w:rsid w:val="0043494E"/>
    <w:rsid w:val="00440CFB"/>
    <w:rsid w:val="00442191"/>
    <w:rsid w:val="00443A61"/>
    <w:rsid w:val="00444613"/>
    <w:rsid w:val="00444797"/>
    <w:rsid w:val="00445368"/>
    <w:rsid w:val="00447288"/>
    <w:rsid w:val="004479DA"/>
    <w:rsid w:val="0045224A"/>
    <w:rsid w:val="004621FC"/>
    <w:rsid w:val="00471779"/>
    <w:rsid w:val="00484516"/>
    <w:rsid w:val="00485D33"/>
    <w:rsid w:val="0049036D"/>
    <w:rsid w:val="0049311A"/>
    <w:rsid w:val="004979F5"/>
    <w:rsid w:val="004A3C96"/>
    <w:rsid w:val="004B75F0"/>
    <w:rsid w:val="004C674C"/>
    <w:rsid w:val="004C7CD1"/>
    <w:rsid w:val="004D2E92"/>
    <w:rsid w:val="004D4626"/>
    <w:rsid w:val="004E6E7D"/>
    <w:rsid w:val="004F1F7A"/>
    <w:rsid w:val="004F28C0"/>
    <w:rsid w:val="004F72D2"/>
    <w:rsid w:val="004F74EE"/>
    <w:rsid w:val="00507FF4"/>
    <w:rsid w:val="00535F6A"/>
    <w:rsid w:val="0054730D"/>
    <w:rsid w:val="0055361F"/>
    <w:rsid w:val="00555E57"/>
    <w:rsid w:val="00556B8C"/>
    <w:rsid w:val="00560224"/>
    <w:rsid w:val="00561143"/>
    <w:rsid w:val="0056187C"/>
    <w:rsid w:val="00561A6C"/>
    <w:rsid w:val="00561C0E"/>
    <w:rsid w:val="005748AC"/>
    <w:rsid w:val="00575A1A"/>
    <w:rsid w:val="00577A50"/>
    <w:rsid w:val="005A198E"/>
    <w:rsid w:val="005A473C"/>
    <w:rsid w:val="005B74C6"/>
    <w:rsid w:val="005C1C6B"/>
    <w:rsid w:val="005D7010"/>
    <w:rsid w:val="00607A31"/>
    <w:rsid w:val="00612BE2"/>
    <w:rsid w:val="006339BA"/>
    <w:rsid w:val="00636853"/>
    <w:rsid w:val="00641709"/>
    <w:rsid w:val="006705E3"/>
    <w:rsid w:val="00673AF1"/>
    <w:rsid w:val="006754E2"/>
    <w:rsid w:val="006904B2"/>
    <w:rsid w:val="006A6314"/>
    <w:rsid w:val="006B2371"/>
    <w:rsid w:val="006B591D"/>
    <w:rsid w:val="006B5AEB"/>
    <w:rsid w:val="006B69F4"/>
    <w:rsid w:val="006B6A71"/>
    <w:rsid w:val="006B74BB"/>
    <w:rsid w:val="006C64E3"/>
    <w:rsid w:val="006D2C57"/>
    <w:rsid w:val="006D407D"/>
    <w:rsid w:val="006D4E24"/>
    <w:rsid w:val="006F1580"/>
    <w:rsid w:val="006F56D0"/>
    <w:rsid w:val="006F71F2"/>
    <w:rsid w:val="00724B8A"/>
    <w:rsid w:val="00730DB8"/>
    <w:rsid w:val="00732D7A"/>
    <w:rsid w:val="0073677C"/>
    <w:rsid w:val="00740B9F"/>
    <w:rsid w:val="007430F4"/>
    <w:rsid w:val="00752511"/>
    <w:rsid w:val="00761A55"/>
    <w:rsid w:val="007621A4"/>
    <w:rsid w:val="00764C28"/>
    <w:rsid w:val="007659D6"/>
    <w:rsid w:val="0077121A"/>
    <w:rsid w:val="007727D8"/>
    <w:rsid w:val="00791B74"/>
    <w:rsid w:val="00792977"/>
    <w:rsid w:val="007959F4"/>
    <w:rsid w:val="007A310B"/>
    <w:rsid w:val="007A4B7E"/>
    <w:rsid w:val="007B30C4"/>
    <w:rsid w:val="007C0116"/>
    <w:rsid w:val="007D3E8B"/>
    <w:rsid w:val="007D7818"/>
    <w:rsid w:val="007F04C9"/>
    <w:rsid w:val="007F313B"/>
    <w:rsid w:val="00806A4B"/>
    <w:rsid w:val="00810EFF"/>
    <w:rsid w:val="008255B3"/>
    <w:rsid w:val="00831E4C"/>
    <w:rsid w:val="0083325C"/>
    <w:rsid w:val="00853A29"/>
    <w:rsid w:val="00857482"/>
    <w:rsid w:val="008665B9"/>
    <w:rsid w:val="00866977"/>
    <w:rsid w:val="008A1A9B"/>
    <w:rsid w:val="008A36AE"/>
    <w:rsid w:val="008B3E7C"/>
    <w:rsid w:val="008C244E"/>
    <w:rsid w:val="008D353B"/>
    <w:rsid w:val="008D7825"/>
    <w:rsid w:val="008E01EA"/>
    <w:rsid w:val="008E3165"/>
    <w:rsid w:val="00910871"/>
    <w:rsid w:val="00914B71"/>
    <w:rsid w:val="00915214"/>
    <w:rsid w:val="0091551F"/>
    <w:rsid w:val="009208CA"/>
    <w:rsid w:val="00922ADE"/>
    <w:rsid w:val="00934BA1"/>
    <w:rsid w:val="00941234"/>
    <w:rsid w:val="00941EF4"/>
    <w:rsid w:val="009446ED"/>
    <w:rsid w:val="00947E65"/>
    <w:rsid w:val="00950101"/>
    <w:rsid w:val="0095263F"/>
    <w:rsid w:val="00975DAC"/>
    <w:rsid w:val="00981342"/>
    <w:rsid w:val="00981DC8"/>
    <w:rsid w:val="00987F27"/>
    <w:rsid w:val="009907B7"/>
    <w:rsid w:val="00992C0F"/>
    <w:rsid w:val="00993927"/>
    <w:rsid w:val="009A09C3"/>
    <w:rsid w:val="009A145B"/>
    <w:rsid w:val="009B074B"/>
    <w:rsid w:val="009B4BB9"/>
    <w:rsid w:val="009B5E5E"/>
    <w:rsid w:val="009C1374"/>
    <w:rsid w:val="009D5C3C"/>
    <w:rsid w:val="009E7C58"/>
    <w:rsid w:val="009F36DB"/>
    <w:rsid w:val="00A057FA"/>
    <w:rsid w:val="00A11366"/>
    <w:rsid w:val="00A14EEB"/>
    <w:rsid w:val="00A2412C"/>
    <w:rsid w:val="00A24D7E"/>
    <w:rsid w:val="00A24FD4"/>
    <w:rsid w:val="00A30633"/>
    <w:rsid w:val="00A33B71"/>
    <w:rsid w:val="00A34DCE"/>
    <w:rsid w:val="00A37674"/>
    <w:rsid w:val="00A43E87"/>
    <w:rsid w:val="00A7791C"/>
    <w:rsid w:val="00A81966"/>
    <w:rsid w:val="00A82521"/>
    <w:rsid w:val="00A8378C"/>
    <w:rsid w:val="00A8711E"/>
    <w:rsid w:val="00A90A3E"/>
    <w:rsid w:val="00A96B54"/>
    <w:rsid w:val="00AA210C"/>
    <w:rsid w:val="00AA7179"/>
    <w:rsid w:val="00AA717E"/>
    <w:rsid w:val="00AA775C"/>
    <w:rsid w:val="00AB018B"/>
    <w:rsid w:val="00AB07AC"/>
    <w:rsid w:val="00AB36E6"/>
    <w:rsid w:val="00AB7852"/>
    <w:rsid w:val="00AD6C6E"/>
    <w:rsid w:val="00AD79FE"/>
    <w:rsid w:val="00AE7D73"/>
    <w:rsid w:val="00AF0324"/>
    <w:rsid w:val="00B30B46"/>
    <w:rsid w:val="00B33C6A"/>
    <w:rsid w:val="00B34210"/>
    <w:rsid w:val="00B439E6"/>
    <w:rsid w:val="00B609F4"/>
    <w:rsid w:val="00B630E1"/>
    <w:rsid w:val="00B66BE5"/>
    <w:rsid w:val="00B75D71"/>
    <w:rsid w:val="00B769F9"/>
    <w:rsid w:val="00B8710E"/>
    <w:rsid w:val="00BA7575"/>
    <w:rsid w:val="00BB2FAA"/>
    <w:rsid w:val="00BC08DC"/>
    <w:rsid w:val="00BD3D9B"/>
    <w:rsid w:val="00BD5F91"/>
    <w:rsid w:val="00BE3415"/>
    <w:rsid w:val="00BE3A40"/>
    <w:rsid w:val="00BF76F4"/>
    <w:rsid w:val="00BF7E92"/>
    <w:rsid w:val="00C02247"/>
    <w:rsid w:val="00C1149A"/>
    <w:rsid w:val="00C2387D"/>
    <w:rsid w:val="00C34896"/>
    <w:rsid w:val="00C42035"/>
    <w:rsid w:val="00C43E2B"/>
    <w:rsid w:val="00C57033"/>
    <w:rsid w:val="00C77E90"/>
    <w:rsid w:val="00C823F9"/>
    <w:rsid w:val="00C84FE2"/>
    <w:rsid w:val="00C87F00"/>
    <w:rsid w:val="00CA09BD"/>
    <w:rsid w:val="00CB7A7E"/>
    <w:rsid w:val="00CD4903"/>
    <w:rsid w:val="00CE028A"/>
    <w:rsid w:val="00CE1E07"/>
    <w:rsid w:val="00CF2B01"/>
    <w:rsid w:val="00CF31CA"/>
    <w:rsid w:val="00D15565"/>
    <w:rsid w:val="00D317F2"/>
    <w:rsid w:val="00D3520F"/>
    <w:rsid w:val="00D43928"/>
    <w:rsid w:val="00D4470D"/>
    <w:rsid w:val="00D52CEB"/>
    <w:rsid w:val="00D62F56"/>
    <w:rsid w:val="00D66CA4"/>
    <w:rsid w:val="00D711C9"/>
    <w:rsid w:val="00D72ADD"/>
    <w:rsid w:val="00D94562"/>
    <w:rsid w:val="00DA1494"/>
    <w:rsid w:val="00DA1814"/>
    <w:rsid w:val="00DA340B"/>
    <w:rsid w:val="00DB6D21"/>
    <w:rsid w:val="00DC33E4"/>
    <w:rsid w:val="00DE725F"/>
    <w:rsid w:val="00DF3DE0"/>
    <w:rsid w:val="00E03EB5"/>
    <w:rsid w:val="00E153D6"/>
    <w:rsid w:val="00E207F5"/>
    <w:rsid w:val="00E43748"/>
    <w:rsid w:val="00E621BA"/>
    <w:rsid w:val="00E62A63"/>
    <w:rsid w:val="00E664BC"/>
    <w:rsid w:val="00E71D9B"/>
    <w:rsid w:val="00E7430F"/>
    <w:rsid w:val="00E87DDA"/>
    <w:rsid w:val="00EB2D43"/>
    <w:rsid w:val="00ED1CAE"/>
    <w:rsid w:val="00F02551"/>
    <w:rsid w:val="00F05EF2"/>
    <w:rsid w:val="00F16F38"/>
    <w:rsid w:val="00F27FEA"/>
    <w:rsid w:val="00F62919"/>
    <w:rsid w:val="00F6299A"/>
    <w:rsid w:val="00F651C9"/>
    <w:rsid w:val="00F67303"/>
    <w:rsid w:val="00F71B67"/>
    <w:rsid w:val="00F8292F"/>
    <w:rsid w:val="00F85493"/>
    <w:rsid w:val="00F91E9E"/>
    <w:rsid w:val="00FA14F1"/>
    <w:rsid w:val="00FA3CFA"/>
    <w:rsid w:val="00FA6D62"/>
    <w:rsid w:val="00FA76A3"/>
    <w:rsid w:val="00FE05BC"/>
    <w:rsid w:val="00FE06B9"/>
    <w:rsid w:val="00FE1925"/>
    <w:rsid w:val="00FE4AD8"/>
    <w:rsid w:val="00FE4F5E"/>
    <w:rsid w:val="00FF280A"/>
    <w:rsid w:val="00FF3972"/>
    <w:rsid w:val="00FF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4EE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2444CB"/>
    <w:pPr>
      <w:keepNext/>
      <w:autoSpaceDE w:val="0"/>
      <w:autoSpaceDN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2444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44C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444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semiHidden/>
    <w:rsid w:val="002444CB"/>
  </w:style>
  <w:style w:type="paragraph" w:customStyle="1" w:styleId="12">
    <w:name w:val="Без интервала1"/>
    <w:link w:val="NoSpacingChar"/>
    <w:qFormat/>
    <w:rsid w:val="002444C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2444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2444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2444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rsid w:val="002444CB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2444C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2444CB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NoSpacingChar">
    <w:name w:val="No Spacing Char"/>
    <w:link w:val="12"/>
    <w:locked/>
    <w:rsid w:val="002444CB"/>
    <w:rPr>
      <w:rFonts w:ascii="Calibri" w:eastAsia="Times New Roman" w:hAnsi="Calibri" w:cs="Times New Roman"/>
    </w:rPr>
  </w:style>
  <w:style w:type="paragraph" w:customStyle="1" w:styleId="a6">
    <w:name w:val="Знак Знак Знак Знак Знак Знак Знак Знак Знак Знак"/>
    <w:basedOn w:val="a"/>
    <w:rsid w:val="002444C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2"/>
    <w:basedOn w:val="a"/>
    <w:link w:val="22"/>
    <w:rsid w:val="002444C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2444C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2444CB"/>
    <w:pPr>
      <w:autoSpaceDE w:val="0"/>
      <w:autoSpaceDN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2444C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9">
    <w:name w:val="Strong"/>
    <w:uiPriority w:val="22"/>
    <w:qFormat/>
    <w:rsid w:val="002444CB"/>
    <w:rPr>
      <w:b/>
      <w:bCs/>
    </w:rPr>
  </w:style>
  <w:style w:type="paragraph" w:styleId="aa">
    <w:name w:val="header"/>
    <w:basedOn w:val="a"/>
    <w:link w:val="ab"/>
    <w:uiPriority w:val="99"/>
    <w:rsid w:val="002444C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2444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rsid w:val="002444C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rsid w:val="002444C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3">
    <w:name w:val="Сетка таблицы2"/>
    <w:basedOn w:val="a1"/>
    <w:next w:val="a3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">
    <w:name w:val="S_Обычный"/>
    <w:basedOn w:val="a"/>
    <w:rsid w:val="002444CB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table" w:customStyle="1" w:styleId="210">
    <w:name w:val="Сетка таблицы21"/>
    <w:basedOn w:val="a1"/>
    <w:next w:val="a3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2444CB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941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FollowedHyperlink"/>
    <w:basedOn w:val="a0"/>
    <w:uiPriority w:val="99"/>
    <w:semiHidden/>
    <w:unhideWhenUsed/>
    <w:rsid w:val="0001084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4EE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2444CB"/>
    <w:pPr>
      <w:keepNext/>
      <w:autoSpaceDE w:val="0"/>
      <w:autoSpaceDN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2444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44C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444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semiHidden/>
    <w:rsid w:val="002444CB"/>
  </w:style>
  <w:style w:type="paragraph" w:customStyle="1" w:styleId="12">
    <w:name w:val="Без интервала1"/>
    <w:link w:val="NoSpacingChar"/>
    <w:qFormat/>
    <w:rsid w:val="002444C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2444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2444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2444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rsid w:val="002444CB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2444C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2444CB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NoSpacingChar">
    <w:name w:val="No Spacing Char"/>
    <w:link w:val="12"/>
    <w:locked/>
    <w:rsid w:val="002444CB"/>
    <w:rPr>
      <w:rFonts w:ascii="Calibri" w:eastAsia="Times New Roman" w:hAnsi="Calibri" w:cs="Times New Roman"/>
    </w:rPr>
  </w:style>
  <w:style w:type="paragraph" w:customStyle="1" w:styleId="a6">
    <w:name w:val="Знак Знак Знак Знак Знак Знак Знак Знак Знак Знак"/>
    <w:basedOn w:val="a"/>
    <w:rsid w:val="002444C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2"/>
    <w:basedOn w:val="a"/>
    <w:link w:val="22"/>
    <w:rsid w:val="002444C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2444C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2444CB"/>
    <w:pPr>
      <w:autoSpaceDE w:val="0"/>
      <w:autoSpaceDN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2444C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9">
    <w:name w:val="Strong"/>
    <w:uiPriority w:val="22"/>
    <w:qFormat/>
    <w:rsid w:val="002444CB"/>
    <w:rPr>
      <w:b/>
      <w:bCs/>
    </w:rPr>
  </w:style>
  <w:style w:type="paragraph" w:styleId="aa">
    <w:name w:val="header"/>
    <w:basedOn w:val="a"/>
    <w:link w:val="ab"/>
    <w:uiPriority w:val="99"/>
    <w:rsid w:val="002444C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2444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rsid w:val="002444C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rsid w:val="002444C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3">
    <w:name w:val="Сетка таблицы2"/>
    <w:basedOn w:val="a1"/>
    <w:next w:val="a3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">
    <w:name w:val="S_Обычный"/>
    <w:basedOn w:val="a"/>
    <w:rsid w:val="002444CB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table" w:customStyle="1" w:styleId="210">
    <w:name w:val="Сетка таблицы21"/>
    <w:basedOn w:val="a1"/>
    <w:next w:val="a3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2444CB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941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FollowedHyperlink"/>
    <w:basedOn w:val="a0"/>
    <w:uiPriority w:val="99"/>
    <w:semiHidden/>
    <w:unhideWhenUsed/>
    <w:rsid w:val="000108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1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82F0B-3BB0-4474-BF3B-6909EE1C8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Атамас</dc:creator>
  <cp:lastModifiedBy>Атамас</cp:lastModifiedBy>
  <cp:revision>18</cp:revision>
  <cp:lastPrinted>2026-04-16T07:34:00Z</cp:lastPrinted>
  <dcterms:created xsi:type="dcterms:W3CDTF">2025-12-22T11:24:00Z</dcterms:created>
  <dcterms:modified xsi:type="dcterms:W3CDTF">2026-04-16T07:35:00Z</dcterms:modified>
</cp:coreProperties>
</file>